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85" w:rsidRDefault="00FD67F2">
      <w:pPr>
        <w:rPr>
          <w:rFonts w:ascii="Verdana" w:hAnsi="Verdana"/>
          <w:color w:val="000000"/>
          <w:sz w:val="16"/>
          <w:szCs w:val="16"/>
          <w:shd w:val="clear" w:color="auto" w:fill="FFFFFF"/>
        </w:rPr>
      </w:pPr>
      <w:r>
        <w:rPr>
          <w:rFonts w:ascii="Verdana" w:hAnsi="Verdana"/>
          <w:color w:val="000000"/>
          <w:sz w:val="16"/>
          <w:szCs w:val="16"/>
          <w:shd w:val="clear" w:color="auto" w:fill="FFFFFF"/>
        </w:rPr>
        <w:t xml:space="preserve">viz článek </w:t>
      </w:r>
      <w:hyperlink r:id="rId4" w:history="1">
        <w:r w:rsidRPr="00D941AF">
          <w:rPr>
            <w:rStyle w:val="Hypertextovodkaz"/>
            <w:rFonts w:ascii="Verdana" w:hAnsi="Verdana"/>
            <w:sz w:val="16"/>
            <w:szCs w:val="16"/>
            <w:shd w:val="clear" w:color="auto" w:fill="FFFFFF"/>
          </w:rPr>
          <w:t>https://www.horice.org/vismo/dokumenty2.asp?id_org=4516&amp;id=17215</w:t>
        </w:r>
      </w:hyperlink>
    </w:p>
    <w:p w:rsidR="00FD67F2" w:rsidRPr="00FD67F2" w:rsidRDefault="00FD67F2" w:rsidP="00FD6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Přimlouvám se, abychom toho</w:t>
      </w:r>
      <w:r w:rsidRPr="00FD67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využili, i když vím, že je pro hodně 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vás</w:t>
      </w:r>
      <w:r w:rsidRPr="00FD67F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těžké se do Hořic dostat. </w:t>
      </w:r>
    </w:p>
    <w:p w:rsidR="00FD67F2" w:rsidRPr="00FD67F2" w:rsidRDefault="00FD67F2" w:rsidP="00FD6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D67F2" w:rsidRPr="00FD67F2" w:rsidRDefault="00FD67F2" w:rsidP="00FD67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D67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Rezervační systém </w:t>
      </w:r>
      <w:proofErr w:type="gramStart"/>
      <w:r w:rsidRPr="00FD67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</w:t>
      </w:r>
      <w:proofErr w:type="gramEnd"/>
      <w:r w:rsidRPr="00FD67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schválně </w:t>
      </w:r>
      <w:proofErr w:type="gramStart"/>
      <w:r w:rsidRPr="00FD67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nastav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en</w:t>
      </w:r>
      <w:r w:rsidRPr="00FD67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</w:t>
      </w:r>
      <w:proofErr w:type="gramEnd"/>
      <w:r w:rsidRPr="00FD67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 většími prodlevami, aby se tam vešli i lidé bez rezervací! Na testov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FD67F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ní může přijít občan i bez rezervace (bude vyplňovat osobní údaje na místě).</w:t>
      </w:r>
    </w:p>
    <w:p w:rsidR="00FD67F2" w:rsidRDefault="00FD67F2"/>
    <w:sectPr w:rsidR="00FD67F2" w:rsidSect="001A5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67F2"/>
    <w:rsid w:val="001A5185"/>
    <w:rsid w:val="00FD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1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D67F2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FD67F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orice.org/vismo/dokumenty2.asp?id_org=4516&amp;id=17215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381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2021-03-10T14:18:00Z</dcterms:created>
  <dcterms:modified xsi:type="dcterms:W3CDTF">2021-03-10T14:21:00Z</dcterms:modified>
</cp:coreProperties>
</file>